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042" w:rsidRPr="00F16042" w:rsidRDefault="00F16042" w:rsidP="00F16042">
      <w:pPr>
        <w:pStyle w:val="a3"/>
        <w:ind w:firstLine="0"/>
        <w:jc w:val="center"/>
        <w:rPr>
          <w:b/>
          <w:color w:val="000000" w:themeColor="text1"/>
        </w:rPr>
      </w:pPr>
      <w:r w:rsidRPr="00F16042">
        <w:rPr>
          <w:b/>
          <w:color w:val="000000" w:themeColor="text1"/>
        </w:rPr>
        <w:t>АО «ЛИИ им. М.М. Громова» приглашает молодых специалистов!</w:t>
      </w:r>
    </w:p>
    <w:p w:rsidR="00F16042" w:rsidRPr="00F16042" w:rsidRDefault="00F16042" w:rsidP="00F16042">
      <w:pPr>
        <w:ind w:firstLine="0"/>
        <w:jc w:val="center"/>
        <w:rPr>
          <w:i/>
        </w:rPr>
      </w:pPr>
      <w:r w:rsidRPr="00F16042">
        <w:rPr>
          <w:i/>
          <w:sz w:val="32"/>
        </w:rPr>
        <w:t>Старт карьеры для выпускников и студентов старших курсов</w:t>
      </w:r>
      <w:r w:rsidRPr="00F16042">
        <w:rPr>
          <w:i/>
        </w:rPr>
        <w:t>.</w:t>
      </w:r>
    </w:p>
    <w:p w:rsidR="00F16042" w:rsidRDefault="00F16042" w:rsidP="00F16042">
      <w:pPr>
        <w:ind w:firstLine="0"/>
      </w:pPr>
    </w:p>
    <w:p w:rsidR="00F16042" w:rsidRPr="00083D7A" w:rsidRDefault="00F16042" w:rsidP="00083D7A">
      <w:pPr>
        <w:ind w:firstLine="0"/>
        <w:rPr>
          <w:rFonts w:asciiTheme="majorHAnsi" w:hAnsiTheme="majorHAnsi"/>
          <w:b/>
          <w:szCs w:val="26"/>
        </w:rPr>
      </w:pPr>
      <w:r w:rsidRPr="00F16042">
        <w:rPr>
          <w:rFonts w:asciiTheme="majorHAnsi" w:hAnsiTheme="majorHAnsi"/>
          <w:sz w:val="32"/>
        </w:rPr>
        <w:t xml:space="preserve"> </w:t>
      </w:r>
      <w:r w:rsidRPr="00F16042">
        <w:rPr>
          <w:rFonts w:asciiTheme="majorHAnsi" w:hAnsiTheme="majorHAnsi"/>
          <w:b/>
          <w:szCs w:val="26"/>
        </w:rPr>
        <w:t>Востребованные специальности: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Информатика и вычислительная техника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Информационные системы и технологии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Радиотехника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Приборостроение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Радиоэлектронные системы и комплексы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Химическая технология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Электронные и оптико-электронные приборы и системы специального назначения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Конструирование и технология электронных средств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Стандартизация и метрология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 xml:space="preserve">Управление качеством  </w:t>
      </w:r>
    </w:p>
    <w:p w:rsidR="00F16042" w:rsidRPr="00083D7A" w:rsidRDefault="00F16042" w:rsidP="00F16042">
      <w:pPr>
        <w:pStyle w:val="a5"/>
        <w:numPr>
          <w:ilvl w:val="0"/>
          <w:numId w:val="2"/>
        </w:numPr>
        <w:jc w:val="left"/>
        <w:rPr>
          <w:rFonts w:asciiTheme="majorHAnsi" w:hAnsiTheme="majorHAnsi"/>
          <w:sz w:val="24"/>
          <w:szCs w:val="24"/>
        </w:rPr>
      </w:pPr>
      <w:r w:rsidRPr="00083D7A">
        <w:rPr>
          <w:rFonts w:asciiTheme="majorHAnsi" w:hAnsiTheme="majorHAnsi"/>
          <w:sz w:val="24"/>
          <w:szCs w:val="24"/>
        </w:rPr>
        <w:t>Электроэнергетика и электротехника</w:t>
      </w:r>
    </w:p>
    <w:p w:rsidR="00F16042" w:rsidRPr="00F16042" w:rsidRDefault="00F16042" w:rsidP="00F16042">
      <w:pPr>
        <w:rPr>
          <w:rFonts w:asciiTheme="majorHAnsi" w:hAnsiTheme="majorHAnsi"/>
          <w:sz w:val="26"/>
          <w:szCs w:val="26"/>
        </w:rPr>
      </w:pPr>
    </w:p>
    <w:p w:rsidR="00F16042" w:rsidRPr="00083D7A" w:rsidRDefault="00F16042" w:rsidP="00F16042">
      <w:pPr>
        <w:ind w:firstLine="0"/>
        <w:rPr>
          <w:rFonts w:asciiTheme="majorHAnsi" w:hAnsiTheme="majorHAnsi"/>
          <w:b/>
          <w:szCs w:val="26"/>
        </w:rPr>
      </w:pPr>
      <w:r w:rsidRPr="00F16042">
        <w:rPr>
          <w:rFonts w:asciiTheme="majorHAnsi" w:hAnsiTheme="majorHAnsi"/>
          <w:b/>
          <w:szCs w:val="26"/>
        </w:rPr>
        <w:t>Преимущества работы в АО «ЛИИ им. М.М. Громова»: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>трудоустройство по ТК РФ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 xml:space="preserve">наставничество от опытных высококвалифицированных специалистов  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 xml:space="preserve">перспектива карьерного роста  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 xml:space="preserve">возможность обучения в Школе летчиков-испытателей  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 xml:space="preserve">возможность обучения в аспирантуре  </w:t>
      </w:r>
    </w:p>
    <w:p w:rsidR="00F16042" w:rsidRPr="00083D7A" w:rsidRDefault="00F16042" w:rsidP="0079003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>зар</w:t>
      </w:r>
      <w:r w:rsidR="0079003A" w:rsidRPr="00083D7A">
        <w:rPr>
          <w:rFonts w:asciiTheme="majorHAnsi" w:hAnsiTheme="majorHAnsi"/>
          <w:sz w:val="24"/>
          <w:szCs w:val="26"/>
        </w:rPr>
        <w:t xml:space="preserve">аботная плата – от 85 000 руб. </w:t>
      </w:r>
    </w:p>
    <w:p w:rsidR="00083D7A" w:rsidRDefault="00F16042" w:rsidP="00083D7A">
      <w:pPr>
        <w:pStyle w:val="a5"/>
        <w:numPr>
          <w:ilvl w:val="0"/>
          <w:numId w:val="4"/>
        </w:numPr>
        <w:rPr>
          <w:rFonts w:asciiTheme="majorHAnsi" w:hAnsiTheme="majorHAnsi"/>
          <w:sz w:val="24"/>
          <w:szCs w:val="26"/>
        </w:rPr>
      </w:pPr>
      <w:r w:rsidRPr="00083D7A">
        <w:rPr>
          <w:rFonts w:asciiTheme="majorHAnsi" w:hAnsiTheme="majorHAnsi"/>
          <w:sz w:val="24"/>
          <w:szCs w:val="26"/>
        </w:rPr>
        <w:t xml:space="preserve">льготное проживание для </w:t>
      </w:r>
      <w:proofErr w:type="gramStart"/>
      <w:r w:rsidRPr="00083D7A">
        <w:rPr>
          <w:rFonts w:asciiTheme="majorHAnsi" w:hAnsiTheme="majorHAnsi"/>
          <w:sz w:val="24"/>
          <w:szCs w:val="26"/>
        </w:rPr>
        <w:t>иногородних</w:t>
      </w:r>
      <w:proofErr w:type="gramEnd"/>
    </w:p>
    <w:p w:rsidR="00083D7A" w:rsidRPr="00083D7A" w:rsidRDefault="00083D7A" w:rsidP="00083D7A">
      <w:pPr>
        <w:pStyle w:val="a5"/>
        <w:ind w:left="1429" w:firstLine="0"/>
        <w:rPr>
          <w:rFonts w:asciiTheme="majorHAnsi" w:hAnsiTheme="majorHAnsi"/>
          <w:sz w:val="24"/>
          <w:szCs w:val="26"/>
        </w:rPr>
      </w:pPr>
    </w:p>
    <w:p w:rsidR="00083D7A" w:rsidRPr="00083D7A" w:rsidRDefault="00083D7A" w:rsidP="00083D7A">
      <w:pPr>
        <w:rPr>
          <w:rFonts w:asciiTheme="majorHAnsi" w:hAnsiTheme="majorHAnsi"/>
          <w:b/>
          <w:szCs w:val="26"/>
        </w:rPr>
      </w:pPr>
      <w:r w:rsidRPr="00083D7A">
        <w:rPr>
          <w:rFonts w:asciiTheme="majorHAnsi" w:hAnsiTheme="majorHAnsi"/>
          <w:b/>
          <w:szCs w:val="26"/>
        </w:rPr>
        <w:t>Контакты для связи:</w:t>
      </w:r>
    </w:p>
    <w:p w:rsidR="00083D7A" w:rsidRPr="00083D7A" w:rsidRDefault="00083D7A" w:rsidP="00083D7A">
      <w:pPr>
        <w:pStyle w:val="a5"/>
        <w:numPr>
          <w:ilvl w:val="0"/>
          <w:numId w:val="5"/>
        </w:numPr>
        <w:rPr>
          <w:rFonts w:asciiTheme="majorHAnsi" w:hAnsiTheme="majorHAnsi"/>
          <w:sz w:val="26"/>
          <w:szCs w:val="26"/>
        </w:rPr>
      </w:pPr>
      <w:r w:rsidRPr="00083D7A">
        <w:rPr>
          <w:rFonts w:asciiTheme="majorHAnsi" w:hAnsiTheme="majorHAnsi"/>
          <w:sz w:val="26"/>
          <w:szCs w:val="26"/>
        </w:rPr>
        <w:t>телефон: 8-495-556-72-57</w:t>
      </w:r>
    </w:p>
    <w:p w:rsidR="00083D7A" w:rsidRPr="00083D7A" w:rsidRDefault="00083D7A" w:rsidP="00083D7A">
      <w:pPr>
        <w:pStyle w:val="a5"/>
        <w:numPr>
          <w:ilvl w:val="0"/>
          <w:numId w:val="5"/>
        </w:numPr>
        <w:rPr>
          <w:rFonts w:asciiTheme="majorHAnsi" w:hAnsiTheme="majorHAnsi"/>
          <w:sz w:val="26"/>
          <w:szCs w:val="26"/>
        </w:rPr>
      </w:pPr>
      <w:proofErr w:type="spellStart"/>
      <w:r w:rsidRPr="00083D7A">
        <w:rPr>
          <w:rFonts w:asciiTheme="majorHAnsi" w:hAnsiTheme="majorHAnsi"/>
          <w:sz w:val="26"/>
          <w:szCs w:val="26"/>
        </w:rPr>
        <w:t>email</w:t>
      </w:r>
      <w:proofErr w:type="spellEnd"/>
      <w:r w:rsidRPr="00083D7A">
        <w:rPr>
          <w:rFonts w:asciiTheme="majorHAnsi" w:hAnsiTheme="majorHAnsi"/>
          <w:sz w:val="26"/>
          <w:szCs w:val="26"/>
        </w:rPr>
        <w:t>: podbor@lii.ru</w:t>
      </w:r>
    </w:p>
    <w:sectPr w:rsidR="00083D7A" w:rsidRPr="00083D7A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65CB"/>
    <w:multiLevelType w:val="hybridMultilevel"/>
    <w:tmpl w:val="D2B2A3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022F9D"/>
    <w:multiLevelType w:val="hybridMultilevel"/>
    <w:tmpl w:val="C0B6A1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E82B4B"/>
    <w:multiLevelType w:val="hybridMultilevel"/>
    <w:tmpl w:val="3FF4C5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DC82AEB"/>
    <w:multiLevelType w:val="hybridMultilevel"/>
    <w:tmpl w:val="6EDED59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D3C6C02"/>
    <w:multiLevelType w:val="hybridMultilevel"/>
    <w:tmpl w:val="C16CDAC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042"/>
    <w:rsid w:val="00083D7A"/>
    <w:rsid w:val="00463A7B"/>
    <w:rsid w:val="005335F1"/>
    <w:rsid w:val="005A27EC"/>
    <w:rsid w:val="006A007C"/>
    <w:rsid w:val="0079003A"/>
    <w:rsid w:val="00981EF5"/>
    <w:rsid w:val="00B26231"/>
    <w:rsid w:val="00C269D6"/>
    <w:rsid w:val="00F16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160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160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F16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4</cp:revision>
  <cp:lastPrinted>2026-05-18T07:52:00Z</cp:lastPrinted>
  <dcterms:created xsi:type="dcterms:W3CDTF">2026-05-15T07:24:00Z</dcterms:created>
  <dcterms:modified xsi:type="dcterms:W3CDTF">2026-05-18T08:08:00Z</dcterms:modified>
</cp:coreProperties>
</file>